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Pr="00C629E7" w:rsidRDefault="00E74966" w:rsidP="00E74966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val="bg-BG" w:eastAsia="bg-BG"/>
        </w:rPr>
      </w:pPr>
      <w:r>
        <w:rPr>
          <w:noProof/>
          <w:lang w:val="bg-BG" w:eastAsia="bg-BG"/>
        </w:rPr>
        <w:drawing>
          <wp:inline distT="0" distB="0" distL="0" distR="0">
            <wp:extent cx="1981200" cy="681350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07" cy="684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9E7">
        <w:rPr>
          <w:noProof/>
          <w:lang w:val="bg-BG" w:eastAsia="bg-BG"/>
        </w:rPr>
        <w:t xml:space="preserve">  </w:t>
      </w:r>
      <w:r w:rsidR="009043D5">
        <w:rPr>
          <w:noProof/>
          <w:lang w:val="bg-BG" w:eastAsia="bg-BG"/>
        </w:rPr>
        <w:t xml:space="preserve">   </w:t>
      </w:r>
      <w:r w:rsidRPr="00C629E7">
        <w:rPr>
          <w:noProof/>
          <w:lang w:val="bg-BG" w:eastAsia="bg-BG"/>
        </w:rPr>
        <w:t xml:space="preserve">  </w:t>
      </w:r>
      <w:r>
        <w:rPr>
          <w:noProof/>
          <w:lang w:val="bg-BG" w:eastAsia="bg-BG"/>
        </w:rPr>
        <w:drawing>
          <wp:inline distT="0" distB="0" distL="0" distR="0">
            <wp:extent cx="728345" cy="685800"/>
            <wp:effectExtent l="19050" t="0" r="0" b="0"/>
            <wp:docPr id="2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9E7">
        <w:rPr>
          <w:noProof/>
          <w:lang w:val="bg-BG" w:eastAsia="bg-BG"/>
        </w:rPr>
        <w:t xml:space="preserve">    </w:t>
      </w:r>
      <w:r w:rsidR="009043D5">
        <w:rPr>
          <w:noProof/>
          <w:lang w:val="bg-BG" w:eastAsia="bg-BG"/>
        </w:rPr>
        <w:t xml:space="preserve">       </w:t>
      </w:r>
      <w:r w:rsidR="00013869">
        <w:rPr>
          <w:noProof/>
        </w:rPr>
        <w:drawing>
          <wp:inline distT="0" distB="0" distL="0" distR="0" wp14:anchorId="77F07B47" wp14:editId="6D30F9B2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043D5">
        <w:rPr>
          <w:noProof/>
          <w:lang w:val="bg-BG" w:eastAsia="bg-BG"/>
        </w:rPr>
        <w:t xml:space="preserve">   </w:t>
      </w:r>
      <w:r>
        <w:rPr>
          <w:noProof/>
          <w:lang w:val="bg-BG" w:eastAsia="bg-BG"/>
        </w:rPr>
        <w:drawing>
          <wp:inline distT="0" distB="0" distL="0" distR="0">
            <wp:extent cx="1625600" cy="643255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629E7">
        <w:rPr>
          <w:b/>
          <w:noProof/>
          <w:lang w:val="bg-BG" w:eastAsia="bg-BG"/>
        </w:rPr>
        <w:t xml:space="preserve">       </w:t>
      </w:r>
    </w:p>
    <w:p w:rsidR="00E74966" w:rsidRPr="00C629E7" w:rsidRDefault="00E74966" w:rsidP="00E74966">
      <w:pPr>
        <w:jc w:val="center"/>
        <w:rPr>
          <w:rFonts w:eastAsia="Calibri"/>
          <w:b/>
          <w:lang w:val="bg-BG" w:eastAsia="bg-BG"/>
        </w:rPr>
      </w:pPr>
      <w:r w:rsidRPr="00C629E7">
        <w:rPr>
          <w:rFonts w:eastAsia="Calibri"/>
          <w:b/>
          <w:lang w:val="bg-BG" w:eastAsia="bg-BG"/>
        </w:rPr>
        <w:t>Програма за развитие на селските райони за периода 2014-2020 година</w:t>
      </w:r>
    </w:p>
    <w:p w:rsidR="00E74966" w:rsidRPr="00C629E7" w:rsidRDefault="00E74966" w:rsidP="00E74966">
      <w:pPr>
        <w:jc w:val="center"/>
        <w:rPr>
          <w:noProof/>
          <w:lang w:eastAsia="bg-BG"/>
        </w:rPr>
      </w:pPr>
      <w:r w:rsidRPr="00C629E7">
        <w:rPr>
          <w:rFonts w:eastAsia="Calibri"/>
          <w:b/>
          <w:lang w:val="bg-BG" w:eastAsia="bg-BG"/>
        </w:rPr>
        <w:t>Европейски земеделски фонд за развитие на селските райони</w:t>
      </w:r>
    </w:p>
    <w:p w:rsidR="00E74966" w:rsidRPr="00C629E7" w:rsidRDefault="00E74966" w:rsidP="00E74966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163115" w:rsidRPr="00163115" w:rsidRDefault="00163115" w:rsidP="00163115">
      <w:pPr>
        <w:jc w:val="center"/>
        <w:rPr>
          <w:b/>
          <w:szCs w:val="20"/>
          <w:lang w:val="bg-BG" w:eastAsia="bg-BG"/>
        </w:rPr>
      </w:pPr>
      <w:r w:rsidRPr="00163115">
        <w:rPr>
          <w:b/>
          <w:szCs w:val="20"/>
          <w:lang w:val="bg-BG" w:eastAsia="bg-BG"/>
        </w:rPr>
        <w:t>МЕСТНА ИНИЦИАТИВНА ГРУПА „СТАМБОЛОВО – КЪРДЖАЛИ 54“</w:t>
      </w: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 w:rsidR="00726E16">
        <w:rPr>
          <w:b/>
          <w:i/>
          <w:lang w:val="bg-BG"/>
        </w:rPr>
        <w:t>5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E74966" w:rsidRDefault="00E74966" w:rsidP="00E74966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</w:p>
    <w:p w:rsidR="00E74966" w:rsidRPr="00111345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E74966" w:rsidRPr="00EC5B7B" w:rsidRDefault="00E74966" w:rsidP="00E74966">
      <w:pPr>
        <w:jc w:val="center"/>
        <w:rPr>
          <w:sz w:val="16"/>
          <w:szCs w:val="16"/>
          <w:lang w:val="ru-RU"/>
        </w:rPr>
      </w:pPr>
    </w:p>
    <w:p w:rsidR="00E74966" w:rsidRDefault="00E74966" w:rsidP="00E74966">
      <w:pPr>
        <w:rPr>
          <w:lang w:val="ru-RU"/>
        </w:rPr>
      </w:pPr>
    </w:p>
    <w:p w:rsidR="00E74966" w:rsidRDefault="00E74966" w:rsidP="00E74966">
      <w:pPr>
        <w:rPr>
          <w:lang w:val="ru-RU"/>
        </w:rPr>
      </w:pPr>
    </w:p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E74966" w:rsidRPr="009F2312" w:rsidRDefault="00E74966" w:rsidP="00E74966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E74966" w:rsidRPr="009F2312" w:rsidRDefault="00E74966" w:rsidP="00E74966">
      <w:pPr>
        <w:rPr>
          <w:lang w:val="ru-RU"/>
        </w:rPr>
      </w:pPr>
    </w:p>
    <w:p w:rsidR="00E74966" w:rsidRDefault="00E74966" w:rsidP="00E74966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E74966" w:rsidRDefault="00E74966" w:rsidP="00E74966"/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E74966" w:rsidRPr="009F2312" w:rsidRDefault="00E74966" w:rsidP="00E74966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>(дата на издаване)                                          (място на издаване)</w:t>
      </w:r>
    </w:p>
    <w:p w:rsidR="00E74966" w:rsidRDefault="00E74966" w:rsidP="00E74966">
      <w:pPr>
        <w:rPr>
          <w:lang w:val="bg-BG"/>
        </w:rPr>
      </w:pPr>
      <w:r w:rsidRPr="00635524">
        <w:t xml:space="preserve"> </w:t>
      </w:r>
    </w:p>
    <w:p w:rsidR="00E74966" w:rsidRDefault="00E74966" w:rsidP="00E74966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E74966" w:rsidRDefault="00E74966" w:rsidP="00E74966"/>
    <w:p w:rsidR="00E74966" w:rsidRDefault="00E74966" w:rsidP="00E74966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:rsidR="00E74966" w:rsidRDefault="00E74966" w:rsidP="00E74966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E74966" w:rsidRDefault="00E74966" w:rsidP="00E74966">
      <w:pPr>
        <w:rPr>
          <w:lang w:val="bg-BG"/>
        </w:rPr>
      </w:pPr>
      <w:r w:rsidRPr="009F2312">
        <w:rPr>
          <w:lang w:val="ru-RU"/>
        </w:rPr>
        <w:t>вписано в търговския регистър по фирмено дело № __________</w:t>
      </w:r>
      <w:r w:rsidRPr="005C2C69">
        <w:t xml:space="preserve"> </w:t>
      </w:r>
      <w:r w:rsidRPr="005C2C69">
        <w:rPr>
          <w:lang w:val="ru-RU"/>
        </w:rPr>
        <w:t>за ___________г.</w:t>
      </w:r>
      <w:r>
        <w:t xml:space="preserve">                                     </w:t>
      </w:r>
    </w:p>
    <w:p w:rsidR="00E74966" w:rsidRDefault="00E74966" w:rsidP="00E74966">
      <w:pPr>
        <w:rPr>
          <w:lang w:val="bg-BG"/>
        </w:rPr>
      </w:pPr>
    </w:p>
    <w:p w:rsidR="00E74966" w:rsidRDefault="00E74966" w:rsidP="00E74966">
      <w:pPr>
        <w:rPr>
          <w:lang w:val="ru-RU"/>
        </w:rPr>
      </w:pPr>
      <w:r w:rsidRPr="009F2312">
        <w:rPr>
          <w:lang w:val="ru-RU"/>
        </w:rPr>
        <w:t>по описа на ___________</w:t>
      </w:r>
      <w:r>
        <w:rPr>
          <w:lang w:val="ru-RU"/>
        </w:rPr>
        <w:t xml:space="preserve"> </w:t>
      </w:r>
      <w:r w:rsidRPr="009F2312">
        <w:rPr>
          <w:lang w:val="ru-RU"/>
        </w:rPr>
        <w:t xml:space="preserve">окръжен (градски) съд, със седалище _______________ и </w:t>
      </w:r>
    </w:p>
    <w:p w:rsidR="00E74966" w:rsidRDefault="00E74966" w:rsidP="00E74966">
      <w:pPr>
        <w:rPr>
          <w:lang w:val="ru-RU"/>
        </w:rPr>
      </w:pPr>
    </w:p>
    <w:p w:rsidR="00E74966" w:rsidRPr="0075715B" w:rsidRDefault="00E74966" w:rsidP="00E74966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E74966" w:rsidRPr="009F2312" w:rsidRDefault="00E74966" w:rsidP="00E74966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E74966" w:rsidRDefault="00E74966" w:rsidP="00E74966">
      <w:pPr>
        <w:jc w:val="center"/>
        <w:rPr>
          <w:b/>
          <w:szCs w:val="28"/>
          <w:lang w:val="ru-RU"/>
        </w:rPr>
      </w:pPr>
    </w:p>
    <w:p w:rsidR="00E74966" w:rsidRPr="005773FB" w:rsidRDefault="00E74966" w:rsidP="00E74966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E74966" w:rsidRPr="009F2312" w:rsidRDefault="00E74966" w:rsidP="00E74966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E74966" w:rsidRPr="003A5706" w:rsidTr="00150AE7">
        <w:trPr>
          <w:trHeight w:val="483"/>
        </w:trPr>
        <w:tc>
          <w:tcPr>
            <w:tcW w:w="8412" w:type="dxa"/>
          </w:tcPr>
          <w:p w:rsidR="00E74966" w:rsidRPr="0066389E" w:rsidRDefault="00E74966" w:rsidP="00150AE7">
            <w:pPr>
              <w:rPr>
                <w:lang w:val="ru-RU"/>
              </w:rPr>
            </w:pPr>
          </w:p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r>
              <w:rPr>
                <w:lang w:val="ru-RU"/>
              </w:rPr>
              <w:t xml:space="preserve">съм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>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подпомагане за същата инвестиция по друга програма.</w:t>
            </w:r>
          </w:p>
        </w:tc>
        <w:tc>
          <w:tcPr>
            <w:tcW w:w="1264" w:type="dxa"/>
          </w:tcPr>
          <w:p w:rsidR="00E74966" w:rsidRPr="0066389E" w:rsidRDefault="00E74966" w:rsidP="00150AE7">
            <w:pPr>
              <w:jc w:val="center"/>
              <w:rPr>
                <w:rStyle w:val="answeralt"/>
                <w:lang w:val="bg-BG"/>
              </w:rPr>
            </w:pPr>
          </w:p>
          <w:p w:rsidR="00E74966" w:rsidRPr="003A5706" w:rsidRDefault="001F0E5A" w:rsidP="00150AE7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3A5706">
              <w:rPr>
                <w:rStyle w:val="answeralt"/>
              </w:rPr>
              <w:instrText xml:space="preserve"> FORMCHECKBOX </w:instrText>
            </w:r>
            <w:r w:rsidR="00447029">
              <w:rPr>
                <w:rStyle w:val="answeralt"/>
              </w:rPr>
            </w:r>
            <w:r w:rsidR="0044702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74966" w:rsidRPr="0066389E" w:rsidTr="00150AE7">
        <w:trPr>
          <w:trHeight w:val="1054"/>
        </w:trPr>
        <w:tc>
          <w:tcPr>
            <w:tcW w:w="8412" w:type="dxa"/>
          </w:tcPr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E74966" w:rsidRPr="0066389E" w:rsidRDefault="00E74966" w:rsidP="00150AE7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lastRenderedPageBreak/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</w:p>
          <w:p w:rsidR="00E74966" w:rsidRPr="0066389E" w:rsidRDefault="00E74966" w:rsidP="00150AE7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E74966" w:rsidRPr="0066389E" w:rsidRDefault="00E74966" w:rsidP="00150AE7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E74966" w:rsidRPr="0066389E" w:rsidRDefault="00E74966" w:rsidP="00150AE7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E74966" w:rsidRPr="0066389E" w:rsidRDefault="00E74966" w:rsidP="00150AE7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E74966" w:rsidRPr="0066389E" w:rsidRDefault="00E74966" w:rsidP="00150AE7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E74966" w:rsidRPr="0066389E" w:rsidRDefault="00E74966" w:rsidP="00150AE7">
            <w:pPr>
              <w:jc w:val="center"/>
              <w:rPr>
                <w:rStyle w:val="answeralt"/>
                <w:lang w:val="bg-BG"/>
              </w:rPr>
            </w:pPr>
          </w:p>
          <w:p w:rsidR="00E74966" w:rsidRPr="0066389E" w:rsidRDefault="001F0E5A" w:rsidP="00150AE7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E74966" w:rsidRPr="003A5706">
              <w:rPr>
                <w:rStyle w:val="answeralt"/>
              </w:rPr>
              <w:instrText>FORMCHECKBOX</w:instrText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447029">
              <w:rPr>
                <w:rStyle w:val="answeralt"/>
              </w:rPr>
            </w:r>
            <w:r w:rsidR="0044702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74966" w:rsidRPr="0066389E" w:rsidTr="00150AE7">
        <w:trPr>
          <w:trHeight w:val="1054"/>
        </w:trPr>
        <w:tc>
          <w:tcPr>
            <w:tcW w:w="8412" w:type="dxa"/>
          </w:tcPr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е  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E74966" w:rsidRPr="0066389E" w:rsidRDefault="001F0E5A" w:rsidP="00150AE7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E74966" w:rsidRPr="003A5706">
              <w:rPr>
                <w:rStyle w:val="answeralt"/>
              </w:rPr>
              <w:instrText>FORMCHECKBOX</w:instrText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447029">
              <w:rPr>
                <w:rStyle w:val="answeralt"/>
              </w:rPr>
            </w:r>
            <w:r w:rsidR="0044702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E74966" w:rsidRDefault="00E74966" w:rsidP="00E74966">
      <w:pPr>
        <w:rPr>
          <w:i/>
          <w:iCs/>
          <w:sz w:val="22"/>
          <w:szCs w:val="22"/>
          <w:lang w:val="ru-RU"/>
        </w:rPr>
      </w:pPr>
    </w:p>
    <w:p w:rsidR="00E74966" w:rsidRDefault="00E74966" w:rsidP="00E74966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E74966" w:rsidRPr="000A39BD" w:rsidRDefault="00E74966" w:rsidP="00E74966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 w:rsidRPr="008D29BD">
        <w:rPr>
          <w:i/>
        </w:rPr>
        <w:t xml:space="preserve"> в </w:t>
      </w:r>
      <w:proofErr w:type="spellStart"/>
      <w:r w:rsidRPr="008D29BD">
        <w:rPr>
          <w:i/>
        </w:rPr>
        <w:t>случаите</w:t>
      </w:r>
      <w:proofErr w:type="spellEnd"/>
      <w:r w:rsidRPr="008D29BD">
        <w:rPr>
          <w:i/>
        </w:rPr>
        <w:t xml:space="preserve"> на ЕТ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ЮЛ.</w:t>
      </w:r>
    </w:p>
    <w:p w:rsidR="00E74966" w:rsidRPr="009F2312" w:rsidRDefault="00E74966" w:rsidP="00E74966">
      <w:pPr>
        <w:rPr>
          <w:i/>
          <w:iCs/>
          <w:szCs w:val="28"/>
          <w:lang w:val="ru-RU"/>
        </w:rPr>
      </w:pPr>
    </w:p>
    <w:p w:rsidR="00E74966" w:rsidRPr="003A5706" w:rsidRDefault="00E74966" w:rsidP="00E74966">
      <w:pPr>
        <w:pStyle w:val="a7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E74966" w:rsidRPr="003A5706" w:rsidRDefault="00E74966" w:rsidP="00E74966">
      <w:pPr>
        <w:pStyle w:val="a7"/>
        <w:spacing w:before="0" w:beforeAutospacing="0" w:after="0" w:afterAutospacing="0"/>
      </w:pPr>
    </w:p>
    <w:p w:rsidR="00E74966" w:rsidRPr="00C629E7" w:rsidRDefault="00E74966" w:rsidP="00E74966">
      <w:pPr>
        <w:ind w:right="72"/>
        <w:rPr>
          <w:b/>
          <w:i/>
        </w:rPr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C629E7">
        <w:rPr>
          <w:b/>
          <w:i/>
          <w:lang w:val="ru-RU"/>
        </w:rPr>
        <w:t>/име, подпис/</w:t>
      </w:r>
    </w:p>
    <w:p w:rsidR="00E74966" w:rsidRPr="00C629E7" w:rsidRDefault="00E74966" w:rsidP="00E74966">
      <w:pPr>
        <w:rPr>
          <w:b/>
        </w:rPr>
      </w:pPr>
    </w:p>
    <w:p w:rsidR="00D13D48" w:rsidRDefault="00D13D48"/>
    <w:sectPr w:rsidR="00D13D48" w:rsidSect="00C629E7">
      <w:headerReference w:type="default" r:id="rId11"/>
      <w:footerReference w:type="default" r:id="rId12"/>
      <w:pgSz w:w="12240" w:h="15840"/>
      <w:pgMar w:top="993" w:right="1080" w:bottom="1440" w:left="108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7029" w:rsidRDefault="00447029" w:rsidP="001F0E5A">
      <w:r>
        <w:separator/>
      </w:r>
    </w:p>
  </w:endnote>
  <w:endnote w:type="continuationSeparator" w:id="0">
    <w:p w:rsidR="00447029" w:rsidRDefault="00447029" w:rsidP="001F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6C65" w:rsidRDefault="004470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7029" w:rsidRDefault="00447029" w:rsidP="001F0E5A">
      <w:r>
        <w:separator/>
      </w:r>
    </w:p>
  </w:footnote>
  <w:footnote w:type="continuationSeparator" w:id="0">
    <w:p w:rsidR="00447029" w:rsidRDefault="00447029" w:rsidP="001F0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3C7" w:rsidRPr="0082095C" w:rsidRDefault="00447029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966"/>
    <w:rsid w:val="00013869"/>
    <w:rsid w:val="00163115"/>
    <w:rsid w:val="001F0E5A"/>
    <w:rsid w:val="002E3EF5"/>
    <w:rsid w:val="00447029"/>
    <w:rsid w:val="006A6900"/>
    <w:rsid w:val="00726E16"/>
    <w:rsid w:val="009043D5"/>
    <w:rsid w:val="00BC5B8D"/>
    <w:rsid w:val="00D13D48"/>
    <w:rsid w:val="00E7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A6EB6"/>
  <w15:docId w15:val="{B9C0D169-F005-4EE2-AF75-4CE570457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E7496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E749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E74966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E749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rsid w:val="00E74966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E74966"/>
    <w:rPr>
      <w:rFonts w:ascii="Arial" w:hAnsi="Arial"/>
      <w:noProof w:val="0"/>
      <w:sz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E74966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7496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2614</Characters>
  <Application>Microsoft Office Word</Application>
  <DocSecurity>0</DocSecurity>
  <Lines>21</Lines>
  <Paragraphs>6</Paragraphs>
  <ScaleCrop>false</ScaleCrop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6</cp:revision>
  <dcterms:created xsi:type="dcterms:W3CDTF">2018-05-30T11:33:00Z</dcterms:created>
  <dcterms:modified xsi:type="dcterms:W3CDTF">2020-05-11T08:46:00Z</dcterms:modified>
</cp:coreProperties>
</file>